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Pressemitteilung KOSTBAR und Weihnachtsmarkt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cs="Arial" w:hAnsi="Arial" w:eastAsia="Arial"/>
          <w:b w:val="1"/>
          <w:bCs w:val="1"/>
          <w:outline w:val="0"/>
          <w:color w:val="212121"/>
          <w:sz w:val="23"/>
          <w:szCs w:val="23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212121"/>
          <w:sz w:val="23"/>
          <w:szCs w:val="23"/>
          <w:shd w:val="clear" w:color="auto" w:fill="ffffff"/>
          <w:rtl w:val="0"/>
          <w:lang w:val="de-DE"/>
          <w14:textFill>
            <w14:solidFill>
              <w14:srgbClr w14:val="222222"/>
            </w14:solidFill>
          </w14:textFill>
        </w:rPr>
        <w:t>Weihnachtsmarkt und KOSTBAR-Messe: Neue Kooperation in Idar-Oberstein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Arial" w:cs="Arial" w:hAnsi="Arial" w:eastAsia="Arial"/>
          <w:b w:val="1"/>
          <w:bCs w:val="1"/>
          <w:outline w:val="0"/>
          <w:color w:val="212121"/>
          <w:sz w:val="23"/>
          <w:szCs w:val="23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 xml:space="preserve">Idar-Oberstein. Die Messe Idar-Oberstein und der Burgenverein gehen gemeinsam neue Wege: </w:t>
      </w:r>
      <w:r>
        <w:rPr>
          <w:rFonts w:ascii="Arial" w:hAnsi="Arial"/>
          <w:b w:val="1"/>
          <w:bCs w:val="1"/>
          <w:rtl w:val="0"/>
          <w:lang w:val="de-DE"/>
        </w:rPr>
        <w:t>Die Messe KOSTBAR der Messe Idar-Oberstein wird neu ausgerichtet und mit einem Weihnachtsmarkt verbunden.</w:t>
      </w:r>
      <w:r>
        <w:rPr>
          <w:rFonts w:ascii="Arial" w:hAnsi="Arial"/>
          <w:rtl w:val="0"/>
          <w:lang w:val="de-DE"/>
        </w:rPr>
        <w:t xml:space="preserve"> Nachdem der Weihnachtsmarkt auf Schloss Oberstein aus logistischen Gr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nden leider nicht mehr stattfinden kann und die Messe Idar-Oberstein eine Neuausrichtung der Messe KOSTBAR ins Auge fasst, kam die Idee auf, einen Weihnachtsmarkt (unterst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tzt vom Burgenverein) in Verbindung mit der Messe KOSTBAR am ersten Adventswochenende auf die Beine zu stellen. F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 den Weihnachtsmarkt kann f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 Essensst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nde der Platz vor der Halle genutzt werden, im Foyer und in der Halle k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nnen im sch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nen weihnachtlichen Ambiente und mit indirekter Beleuchtung Geschenkartikel, Schmuck, B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cher, Deko und vieles mehr angeboten werden. Aussteller und Besucher sind damit wetterunabh</w:t>
      </w:r>
      <w:r>
        <w:rPr>
          <w:rFonts w:ascii="Arial" w:hAnsi="Arial" w:hint="default"/>
          <w:rtl w:val="0"/>
          <w:lang w:val="de-DE"/>
        </w:rPr>
        <w:t>ä</w:t>
      </w:r>
      <w:r>
        <w:rPr>
          <w:rFonts w:ascii="Arial" w:hAnsi="Arial"/>
          <w:rtl w:val="0"/>
          <w:lang w:val="de-DE"/>
        </w:rPr>
        <w:t>ngig und k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>nnen gem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tlich schauen, flanieren und kaufen. Die Aussteller der KOSTBAR sowie des Weihnachtsmarktes auf Schloss Oberstein werden in K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 xml:space="preserve">rze informiert und eingeladen. </w:t>
      </w: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rtl w:val="0"/>
          <w:lang w:val="de-DE"/>
        </w:rPr>
        <w:t>Wer als Aussteller teilnehmen m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 xml:space="preserve">chte, kann sich an die Messe Idar-Oberstein unter </w:t>
      </w:r>
      <w:r>
        <w:rPr>
          <w:rStyle w:val="Hyperlink.0"/>
          <w:rFonts w:ascii="Arial" w:cs="Arial" w:hAnsi="Arial" w:eastAsia="Arial"/>
        </w:rPr>
        <w:fldChar w:fldCharType="begin" w:fldLock="0"/>
      </w:r>
      <w:r>
        <w:rPr>
          <w:rStyle w:val="Hyperlink.0"/>
          <w:rFonts w:ascii="Arial" w:cs="Arial" w:hAnsi="Arial" w:eastAsia="Arial"/>
        </w:rPr>
        <w:instrText xml:space="preserve"> HYPERLINK "mailto:office@messe-io.de"</w:instrText>
      </w:r>
      <w:r>
        <w:rPr>
          <w:rStyle w:val="Hyperlink.0"/>
          <w:rFonts w:ascii="Arial" w:cs="Arial" w:hAnsi="Arial" w:eastAsia="Arial"/>
        </w:rPr>
        <w:fldChar w:fldCharType="separate" w:fldLock="0"/>
      </w:r>
      <w:r>
        <w:rPr>
          <w:rStyle w:val="Hyperlink.0"/>
          <w:rFonts w:ascii="Arial" w:hAnsi="Arial"/>
          <w:rtl w:val="0"/>
          <w:lang w:val="de-DE"/>
        </w:rPr>
        <w:t>office@messe-io.de</w:t>
      </w:r>
      <w:r>
        <w:rPr>
          <w:rFonts w:ascii="Arial" w:cs="Arial" w:hAnsi="Arial" w:eastAsia="Arial"/>
        </w:rPr>
        <w:fldChar w:fldCharType="end" w:fldLock="0"/>
      </w:r>
      <w:r>
        <w:rPr>
          <w:rFonts w:ascii="Arial" w:hAnsi="Arial"/>
          <w:rtl w:val="0"/>
          <w:lang w:val="de-DE"/>
        </w:rPr>
        <w:t xml:space="preserve"> wenden. </w:t>
      </w:r>
      <w:r>
        <w:rPr>
          <w:rFonts w:ascii="Arial" w:hAnsi="Arial"/>
          <w:b w:val="1"/>
          <w:bCs w:val="1"/>
          <w:rtl w:val="0"/>
          <w:lang w:val="de-DE"/>
        </w:rPr>
        <w:t xml:space="preserve">Die Hochzeitsmesse </w:t>
      </w:r>
      <w:r>
        <w:rPr>
          <w:rFonts w:ascii="Arial" w:hAnsi="Arial" w:hint="default"/>
          <w:b w:val="1"/>
          <w:bCs w:val="1"/>
          <w:rtl w:val="0"/>
          <w:lang w:val="de-DE"/>
        </w:rPr>
        <w:t>„</w:t>
      </w:r>
      <w:r>
        <w:rPr>
          <w:rFonts w:ascii="Arial" w:hAnsi="Arial"/>
          <w:b w:val="1"/>
          <w:bCs w:val="1"/>
          <w:rtl w:val="0"/>
          <w:lang w:val="de-DE"/>
        </w:rPr>
        <w:t>Sag ja!</w:t>
      </w:r>
      <w:r>
        <w:rPr>
          <w:rFonts w:ascii="Arial" w:hAnsi="Arial" w:hint="default"/>
          <w:b w:val="1"/>
          <w:bCs w:val="1"/>
          <w:rtl w:val="0"/>
          <w:lang w:val="de-DE"/>
        </w:rPr>
        <w:t>“</w:t>
      </w:r>
      <w:r>
        <w:rPr>
          <w:rFonts w:ascii="Arial" w:hAnsi="Arial"/>
          <w:b w:val="1"/>
          <w:bCs w:val="1"/>
          <w:rtl w:val="0"/>
          <w:lang w:val="de-DE"/>
        </w:rPr>
        <w:t>, die sonst zeitgleich mit der KOSTBAR sonntags veranstaltet wurde, ist im Fr</w:t>
      </w:r>
      <w:r>
        <w:rPr>
          <w:rFonts w:ascii="Arial" w:hAnsi="Arial" w:hint="default"/>
          <w:b w:val="1"/>
          <w:bCs w:val="1"/>
          <w:rtl w:val="0"/>
          <w:lang w:val="de-DE"/>
        </w:rPr>
        <w:t>ü</w:t>
      </w:r>
      <w:r>
        <w:rPr>
          <w:rFonts w:ascii="Arial" w:hAnsi="Arial"/>
          <w:b w:val="1"/>
          <w:bCs w:val="1"/>
          <w:rtl w:val="0"/>
          <w:lang w:val="de-DE"/>
        </w:rPr>
        <w:t>hjahr 2026 als eigenst</w:t>
      </w:r>
      <w:r>
        <w:rPr>
          <w:rFonts w:ascii="Arial" w:hAnsi="Arial" w:hint="default"/>
          <w:b w:val="1"/>
          <w:bCs w:val="1"/>
          <w:rtl w:val="0"/>
          <w:lang w:val="de-DE"/>
        </w:rPr>
        <w:t>ä</w:t>
      </w:r>
      <w:r>
        <w:rPr>
          <w:rFonts w:ascii="Arial" w:hAnsi="Arial"/>
          <w:b w:val="1"/>
          <w:bCs w:val="1"/>
          <w:rtl w:val="0"/>
          <w:lang w:val="de-DE"/>
        </w:rPr>
        <w:t>ndige Messe geplant.</w:t>
      </w:r>
      <w:r>
        <w:rPr>
          <w:rFonts w:ascii="Arial" w:hAnsi="Arial"/>
          <w:rtl w:val="0"/>
          <w:lang w:val="de-DE"/>
        </w:rPr>
        <w:t xml:space="preserve"> Dazu folgen in K</w:t>
      </w:r>
      <w:r>
        <w:rPr>
          <w:rFonts w:ascii="Arial" w:hAnsi="Arial" w:hint="default"/>
          <w:rtl w:val="0"/>
          <w:lang w:val="de-DE"/>
        </w:rPr>
        <w:t>ü</w:t>
      </w:r>
      <w:r>
        <w:rPr>
          <w:rFonts w:ascii="Arial" w:hAnsi="Arial"/>
          <w:rtl w:val="0"/>
          <w:lang w:val="de-DE"/>
        </w:rPr>
        <w:t>rze weitere Informationen.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de-DE"/>
        </w:rPr>
        <w:t>Fotos/Anh</w:t>
      </w:r>
      <w:r>
        <w:rPr>
          <w:rFonts w:ascii="Arial" w:hAnsi="Arial" w:hint="default"/>
          <w:b w:val="1"/>
          <w:bCs w:val="1"/>
          <w:rtl w:val="0"/>
          <w:lang w:val="de-DE"/>
        </w:rPr>
        <w:t>ä</w:t>
      </w:r>
      <w:r>
        <w:rPr>
          <w:rFonts w:ascii="Arial" w:hAnsi="Arial"/>
          <w:b w:val="1"/>
          <w:bCs w:val="1"/>
          <w:rtl w:val="0"/>
          <w:lang w:val="de-DE"/>
        </w:rPr>
        <w:t>nge:</w:t>
      </w:r>
      <w:r>
        <w:rPr>
          <w:rFonts w:ascii="Arial" w:hAnsi="Arial"/>
          <w:rtl w:val="0"/>
          <w:lang w:val="de-DE"/>
        </w:rPr>
        <w:t xml:space="preserve"> Weihnachtlich dekorierte Messe, Foto: Sebastian G</w:t>
      </w:r>
      <w:r>
        <w:rPr>
          <w:rFonts w:ascii="Arial" w:hAnsi="Arial" w:hint="default"/>
          <w:rtl w:val="0"/>
          <w:lang w:val="de-DE"/>
        </w:rPr>
        <w:t>ö</w:t>
      </w:r>
      <w:r>
        <w:rPr>
          <w:rFonts w:ascii="Arial" w:hAnsi="Arial"/>
          <w:rtl w:val="0"/>
          <w:lang w:val="de-DE"/>
        </w:rPr>
        <w:t xml:space="preserve">rner </w:t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de-DE"/>
        </w:rPr>
        <w:t>Veranstalter/Location: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>Messe Idar-Oberstein GmbH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>John-F.-Kennedy-Str. 9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>55743 Idar-Oberstein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>Tel.: 06781 - 568 721 00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>Fax: 06784 - 568 721 72</w:t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 xml:space="preserve">E-Mail: </w:t>
      </w:r>
      <w:r>
        <w:rPr>
          <w:rStyle w:val="Hyperlink.0"/>
          <w:rFonts w:ascii="Arial" w:cs="Arial" w:hAnsi="Arial" w:eastAsia="Arial"/>
        </w:rPr>
        <w:fldChar w:fldCharType="begin" w:fldLock="0"/>
      </w:r>
      <w:r>
        <w:rPr>
          <w:rStyle w:val="Hyperlink.0"/>
          <w:rFonts w:ascii="Arial" w:cs="Arial" w:hAnsi="Arial" w:eastAsia="Arial"/>
        </w:rPr>
        <w:instrText xml:space="preserve"> HYPERLINK "mailto:office@messe-io.de"</w:instrText>
      </w:r>
      <w:r>
        <w:rPr>
          <w:rStyle w:val="Hyperlink.0"/>
          <w:rFonts w:ascii="Arial" w:cs="Arial" w:hAnsi="Arial" w:eastAsia="Arial"/>
        </w:rPr>
        <w:fldChar w:fldCharType="separate" w:fldLock="0"/>
      </w:r>
      <w:r>
        <w:rPr>
          <w:rStyle w:val="Hyperlink.0"/>
          <w:rFonts w:ascii="Arial" w:hAnsi="Arial"/>
          <w:rtl w:val="0"/>
          <w:lang w:val="de-DE"/>
        </w:rPr>
        <w:t>office@messe-io.de</w:t>
      </w:r>
      <w:r>
        <w:rPr>
          <w:rFonts w:ascii="Arial" w:cs="Arial" w:hAnsi="Arial" w:eastAsia="Arial"/>
        </w:rPr>
        <w:fldChar w:fldCharType="end" w:fldLock="0"/>
      </w:r>
      <w:r>
        <w:rPr>
          <w:rFonts w:ascii="Arial" w:cs="Arial" w:hAnsi="Arial" w:eastAsia="Arial"/>
        </w:rPr>
        <w:br w:type="textWrapping"/>
      </w:r>
      <w:r>
        <w:rPr>
          <w:rFonts w:ascii="Arial" w:hAnsi="Arial"/>
          <w:rtl w:val="0"/>
          <w:lang w:val="de-DE"/>
        </w:rPr>
        <w:t xml:space="preserve">Webseite: </w:t>
      </w:r>
      <w:r>
        <w:rPr>
          <w:rStyle w:val="Hyperlink.0"/>
          <w:rFonts w:ascii="Arial" w:cs="Arial" w:hAnsi="Arial" w:eastAsia="Arial"/>
        </w:rPr>
        <w:fldChar w:fldCharType="begin" w:fldLock="0"/>
      </w:r>
      <w:r>
        <w:rPr>
          <w:rStyle w:val="Hyperlink.0"/>
          <w:rFonts w:ascii="Arial" w:cs="Arial" w:hAnsi="Arial" w:eastAsia="Arial"/>
        </w:rPr>
        <w:instrText xml:space="preserve"> HYPERLINK "http://www.messe-io.de/"</w:instrText>
      </w:r>
      <w:r>
        <w:rPr>
          <w:rStyle w:val="Hyperlink.0"/>
          <w:rFonts w:ascii="Arial" w:cs="Arial" w:hAnsi="Arial" w:eastAsia="Arial"/>
        </w:rPr>
        <w:fldChar w:fldCharType="separate" w:fldLock="0"/>
      </w:r>
      <w:r>
        <w:rPr>
          <w:rStyle w:val="Hyperlink.0"/>
          <w:rFonts w:ascii="Arial" w:hAnsi="Arial"/>
          <w:rtl w:val="0"/>
          <w:lang w:val="de-DE"/>
        </w:rPr>
        <w:t>www.messe-io.de</w:t>
      </w:r>
      <w:r>
        <w:rPr>
          <w:rFonts w:ascii="Arial" w:cs="Arial" w:hAnsi="Arial" w:eastAsia="Arial"/>
        </w:rPr>
        <w:fldChar w:fldCharType="end" w:fldLock="0"/>
      </w:r>
    </w:p>
    <w:p>
      <w:pPr>
        <w:pStyle w:val="Normal.0"/>
        <w:rPr>
          <w:rFonts w:ascii="Arial" w:cs="Arial" w:hAnsi="Arial" w:eastAsia="Arial"/>
        </w:rPr>
      </w:pPr>
    </w:p>
    <w:p>
      <w:pPr>
        <w:pStyle w:val="Normal.0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467886"/>
      <w:u w:val="single" w:color="467886"/>
      <w14:textFill>
        <w14:solidFill>
          <w14:srgbClr w14:val="467886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